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7" w:rightChars="-432"/>
        <w:jc w:val="center"/>
        <w:rPr>
          <w:rFonts w:hint="default" w:ascii="Times New Roman" w:hAnsi="Times New Roman" w:eastAsia="宋体" w:cs="Times New Roman"/>
          <w:b/>
          <w:sz w:val="28"/>
          <w:szCs w:val="24"/>
        </w:rPr>
      </w:pPr>
      <w:r>
        <w:rPr>
          <w:rFonts w:hint="default" w:ascii="Times New Roman" w:hAnsi="Times New Roman" w:eastAsia="宋体" w:cs="Times New Roman"/>
          <w:b/>
          <w:sz w:val="28"/>
          <w:szCs w:val="24"/>
        </w:rPr>
        <w:t>四川农业大学经济学院社会实践个人安全责任书</w:t>
      </w:r>
    </w:p>
    <w:p>
      <w:pPr>
        <w:widowControl/>
        <w:spacing w:before="135" w:after="135" w:line="240" w:lineRule="atLeast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>姓名：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学号：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班级：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 xml:space="preserve">  联系方式：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  <w:t xml:space="preserve">       </w:t>
      </w:r>
    </w:p>
    <w:p>
      <w:pPr>
        <w:widowControl/>
        <w:spacing w:line="360" w:lineRule="auto"/>
        <w:ind w:firstLine="482" w:firstLineChars="2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>本人自愿参加202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>年寒假社会实践，并作以下安全责任承诺：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1.已知晓并保证身体和心理状况适合参加本次社会实践，对本次社会实践的目的、性质、实践地的情况以及可能的风险有清楚的了解。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2.已将参加本次社会实践的各项情况告知家长，并征得了家长的完全同意；家长已完全了解本人参与实践活动的意义、价值，以及可能存在的风险。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3.在实践期间遵守国家法律法规和学校纪律，遵守实践单位的操作规程、工作守则和安全守则，尊重当地风俗习惯，若有违反，造成的损失和引起的法律责任由本人承担。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4.注意防窃、防骗、防意外伤害、防止落入传销组织；注意交通安全，遵守交通规则，不无证驾车；注意饮食卫生，防止食物中毒；不到险要地带游玩，不到水库塘坝等地游泳；进行实践时常与家长联系；若发生财物遗失、被盗、毁坏等经济损失由本人承担。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5.密切关注新冠肺炎疫情动态信息，积极配合各地防疫管理，不扎堆，不聚集，不到人多的地方凑热闹。核酸检测应检尽检，若有黄码、轨迹重合等情况及时上报学院。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6.若发生安全伤害事件，第一时拨打110、119、120等报警求救电话，并及时向班主任或学院指导老师汇报。常用电话如下：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四川农业大学成都校区24小时报警电话：028-86290110；</w:t>
      </w:r>
    </w:p>
    <w:p>
      <w:pPr>
        <w:spacing w:before="62" w:beforeLines="20"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经济学院寒假社会实践指导老师电话：张翅18090102913朱玉18980488354罗利娟13881906801</w:t>
      </w: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武方琨18780183661</w:t>
      </w:r>
    </w:p>
    <w:p>
      <w:pPr>
        <w:spacing w:before="62" w:beforeLines="20"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经济学院社会实践</w:t>
      </w: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负责</w:t>
      </w:r>
      <w:r>
        <w:rPr>
          <w:rFonts w:hint="default" w:ascii="Times New Roman" w:hAnsi="Times New Roman" w:eastAsia="宋体" w:cs="Times New Roman"/>
          <w:sz w:val="24"/>
          <w:szCs w:val="20"/>
        </w:rPr>
        <w:t>同学电话：</w:t>
      </w: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李承昊18090962789 岳彩蓥15310351151 汤立秀13990400638</w:t>
      </w:r>
    </w:p>
    <w:p>
      <w:pPr>
        <w:spacing w:before="62" w:beforeLines="20"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7.学院已经完全履行了安全教育义务，本人承担活动中可能存在的风险所带来的一切损害。</w:t>
      </w:r>
    </w:p>
    <w:p>
      <w:pPr>
        <w:spacing w:before="62" w:beforeLines="20"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8.本责任书一式两份，学生留存一份，学院留存一份，此责任书的有效期为202</w:t>
      </w: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0"/>
        </w:rPr>
        <w:t>年1月9日至202</w:t>
      </w: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0"/>
        </w:rPr>
        <w:t>年2月16日。</w:t>
      </w:r>
    </w:p>
    <w:p>
      <w:pPr>
        <w:widowControl/>
        <w:spacing w:line="640" w:lineRule="exact"/>
        <w:ind w:firstLine="562" w:firstLineChars="2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  <w:t>本人已详细阅读以上内容，无异议！签名：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left="-991" w:leftChars="-472" w:right="-907" w:rightChars="-432"/>
        <w:jc w:val="center"/>
        <w:rPr>
          <w:rFonts w:hint="default" w:ascii="Times New Roman" w:hAnsi="Times New Roman" w:eastAsia="宋体" w:cs="Times New Roman"/>
          <w:b/>
          <w:sz w:val="28"/>
          <w:szCs w:val="24"/>
        </w:rPr>
      </w:pPr>
      <w:r>
        <w:rPr>
          <w:rFonts w:hint="default" w:ascii="Times New Roman" w:hAnsi="Times New Roman" w:eastAsia="宋体" w:cs="Times New Roman"/>
          <w:b/>
          <w:sz w:val="28"/>
          <w:szCs w:val="24"/>
        </w:rPr>
        <w:t>四川农业大学经济学院寒假社会实践家长告知书</w:t>
      </w:r>
    </w:p>
    <w:p>
      <w:pPr>
        <w:widowControl/>
        <w:spacing w:line="360" w:lineRule="auto"/>
        <w:ind w:firstLine="48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</w:rPr>
        <w:t>尊敬的家长：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 xml:space="preserve">您好！为引导学生深入学习贯彻习近平新时代中国特色社会主义思想，深刻认识国家所面临的机遇与挑战，深切感悟新时代青年肩负的责任与使命，以实际行动积极响应总书记对青年的深情寄语与殷切希望。对于法律法规和各项制度、纪律的遵守，以及对于安全事项的注意、安全知识的掌握，贯穿于孩子生活中的每时每刻和方方面面，尤其是您孩子入校之前和离校之后的活动，更需要由家长承担教育和关注之责，因此，请您能够关注和教育您的孩子做好以下安全防范工作：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24"/>
          <w:szCs w:val="20"/>
        </w:rPr>
        <w:t xml:space="preserve">教育您的孩子自觉遵守国家的法律法规，遵守学校的规章制度和校纪校规，对孩子进行相应的安全防范教育。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sz w:val="24"/>
          <w:szCs w:val="20"/>
        </w:rPr>
        <w:t>教育您的孩子注意交通安全，严禁学生未取得驾驶证驾驶机动车；严禁生病了驾驶车辆；禁止子女乘座未经公安机关和交通部门核准的机动车辆。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4"/>
          <w:szCs w:val="20"/>
        </w:rPr>
        <w:t>监管学生规律作息时间、加强身体锻炼、调适心理健康、注重个人卫生，勤洗手。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0"/>
        </w:rPr>
      </w:pPr>
      <w:r>
        <w:rPr>
          <w:rFonts w:hint="default" w:ascii="Times New Roman" w:hAnsi="Times New Roman" w:eastAsia="宋体" w:cs="Times New Roman"/>
          <w:sz w:val="24"/>
          <w:szCs w:val="20"/>
        </w:rPr>
        <w:t>为确保活动过程中师生的人身、财产安全及活动的顺利进行，</w:t>
      </w:r>
      <w:r>
        <w:rPr>
          <w:rFonts w:hint="default" w:ascii="Times New Roman" w:hAnsi="Times New Roman" w:eastAsia="宋体" w:cs="Times New Roman"/>
          <w:sz w:val="24"/>
          <w:szCs w:val="20"/>
          <w:lang w:val="en-US" w:eastAsia="zh-CN"/>
        </w:rPr>
        <w:t>学校学院已</w:t>
      </w:r>
      <w:r>
        <w:rPr>
          <w:rFonts w:hint="default" w:ascii="Times New Roman" w:hAnsi="Times New Roman" w:eastAsia="宋体" w:cs="Times New Roman"/>
          <w:sz w:val="24"/>
          <w:szCs w:val="20"/>
        </w:rPr>
        <w:t>进行周密安排并进行了安全教育，同时特地来函告知家长，希望得到广大家长的支持与帮助。</w:t>
      </w:r>
    </w:p>
    <w:p>
      <w:pPr>
        <w:widowControl/>
        <w:spacing w:line="640" w:lineRule="exact"/>
        <w:ind w:left="4200" w:leftChars="0" w:firstLine="420" w:firstLineChars="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  <w:t>家长签字：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640" w:lineRule="exact"/>
        <w:ind w:firstLine="4846" w:firstLineChars="1724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</w:rPr>
        <w:t>日期：   年  月  日</w:t>
      </w:r>
    </w:p>
    <w:sectPr>
      <w:pgSz w:w="16838" w:h="11906" w:orient="landscape"/>
      <w:pgMar w:top="720" w:right="720" w:bottom="720" w:left="720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M2E3NTgxN2JkZWYxNWYzMDE4Yjg5ODlkNDg1NzUifQ=="/>
  </w:docVars>
  <w:rsids>
    <w:rsidRoot w:val="009A1F33"/>
    <w:rsid w:val="000136F8"/>
    <w:rsid w:val="00191FAD"/>
    <w:rsid w:val="002509A1"/>
    <w:rsid w:val="00294541"/>
    <w:rsid w:val="002E061E"/>
    <w:rsid w:val="002E4962"/>
    <w:rsid w:val="003F02D4"/>
    <w:rsid w:val="004628BD"/>
    <w:rsid w:val="004852F2"/>
    <w:rsid w:val="005F1CB8"/>
    <w:rsid w:val="006E2E10"/>
    <w:rsid w:val="007B21DF"/>
    <w:rsid w:val="009158DE"/>
    <w:rsid w:val="009A1F33"/>
    <w:rsid w:val="00A4033F"/>
    <w:rsid w:val="00A84601"/>
    <w:rsid w:val="00AB650C"/>
    <w:rsid w:val="00B77449"/>
    <w:rsid w:val="00C72507"/>
    <w:rsid w:val="00CC428F"/>
    <w:rsid w:val="00D706C0"/>
    <w:rsid w:val="00D90990"/>
    <w:rsid w:val="00DA63A7"/>
    <w:rsid w:val="00DA717E"/>
    <w:rsid w:val="00E41B83"/>
    <w:rsid w:val="00E4697C"/>
    <w:rsid w:val="00EC37FB"/>
    <w:rsid w:val="00F06ECA"/>
    <w:rsid w:val="00F96B30"/>
    <w:rsid w:val="0FE71663"/>
    <w:rsid w:val="10F4261E"/>
    <w:rsid w:val="28585E93"/>
    <w:rsid w:val="2F2E19B7"/>
    <w:rsid w:val="31AF0A2A"/>
    <w:rsid w:val="3EC938D9"/>
    <w:rsid w:val="41B91815"/>
    <w:rsid w:val="47546F55"/>
    <w:rsid w:val="5B9E3EE3"/>
    <w:rsid w:val="64CE4542"/>
    <w:rsid w:val="723976B0"/>
    <w:rsid w:val="761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1300</Characters>
  <Lines>10</Lines>
  <Paragraphs>3</Paragraphs>
  <TotalTime>0</TotalTime>
  <ScaleCrop>false</ScaleCrop>
  <LinksUpToDate>false</LinksUpToDate>
  <CharactersWithSpaces>1525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2022-11-25T12:13:00Z</dcterms:created>
  <dc:creator>文璐 薛</dc:creator>
  <cp:lastModifiedBy>whale fall</cp:lastModifiedBy>
  <dcterms:modified xsi:type="dcterms:W3CDTF">2023-11-27T12:53:36Z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AB6428C10BB14584ADAD13CDAAC99DA4</vt:lpwstr>
  </property>
</Properties>
</file>